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3C" w:rsidRPr="002D43F4" w:rsidRDefault="007C7C3C" w:rsidP="00536FB0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2D43F4">
        <w:rPr>
          <w:rFonts w:ascii="Arial" w:hAnsi="Arial" w:cs="Arial"/>
          <w:b/>
          <w:i/>
          <w:sz w:val="24"/>
          <w:szCs w:val="24"/>
        </w:rPr>
        <w:t>Pressemitteilung des Butzbacher Filmtheaters</w:t>
      </w:r>
    </w:p>
    <w:p w:rsidR="007C7C3C" w:rsidRPr="002D43F4" w:rsidRDefault="007C7C3C" w:rsidP="00536FB0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2D43F4">
        <w:rPr>
          <w:rFonts w:ascii="Arial" w:hAnsi="Arial" w:cs="Arial"/>
          <w:b/>
          <w:i/>
          <w:sz w:val="24"/>
          <w:szCs w:val="24"/>
        </w:rPr>
        <w:t xml:space="preserve">mit der Bitte um Veröffentlichung am </w:t>
      </w:r>
      <w:r w:rsidR="000178FF">
        <w:rPr>
          <w:rFonts w:ascii="Arial" w:hAnsi="Arial" w:cs="Arial"/>
          <w:b/>
          <w:i/>
          <w:sz w:val="24"/>
          <w:szCs w:val="24"/>
        </w:rPr>
        <w:t>Montag, 5</w:t>
      </w:r>
      <w:r w:rsidRPr="002D43F4">
        <w:rPr>
          <w:rFonts w:ascii="Arial" w:hAnsi="Arial" w:cs="Arial"/>
          <w:b/>
          <w:i/>
          <w:sz w:val="24"/>
          <w:szCs w:val="24"/>
        </w:rPr>
        <w:t>. August 2013</w:t>
      </w:r>
    </w:p>
    <w:p w:rsidR="007C7C3C" w:rsidRDefault="007C7C3C" w:rsidP="00536F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61D7" w:rsidRDefault="00CD61D7" w:rsidP="00536F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770C" w:rsidRPr="002D43F4" w:rsidRDefault="000178FF" w:rsidP="00536FB0">
      <w:pPr>
        <w:spacing w:line="360" w:lineRule="auto"/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Regisseur und Hauptdarsteller zu Gast im Schlosshof</w:t>
      </w:r>
    </w:p>
    <w:p w:rsidR="007C7C3C" w:rsidRDefault="007C7C3C" w:rsidP="00536F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30BD3" w:rsidRPr="002D43F4" w:rsidRDefault="007C7C3C" w:rsidP="003F1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43F4">
        <w:rPr>
          <w:rFonts w:ascii="Arial" w:hAnsi="Arial" w:cs="Arial"/>
          <w:sz w:val="24"/>
          <w:szCs w:val="24"/>
        </w:rPr>
        <w:t xml:space="preserve">Butzbacher Open Air-Kino </w:t>
      </w:r>
      <w:r w:rsidR="000178FF">
        <w:rPr>
          <w:rFonts w:ascii="Arial" w:hAnsi="Arial" w:cs="Arial"/>
          <w:sz w:val="24"/>
          <w:szCs w:val="24"/>
        </w:rPr>
        <w:t>zeigt „Drei Stunden</w:t>
      </w:r>
      <w:r w:rsidRPr="002D43F4">
        <w:rPr>
          <w:rFonts w:ascii="Arial" w:hAnsi="Arial" w:cs="Arial"/>
          <w:sz w:val="24"/>
          <w:szCs w:val="24"/>
        </w:rPr>
        <w:t>“</w:t>
      </w:r>
      <w:r w:rsidR="000178FF">
        <w:rPr>
          <w:rFonts w:ascii="Arial" w:hAnsi="Arial" w:cs="Arial"/>
          <w:sz w:val="24"/>
          <w:szCs w:val="24"/>
        </w:rPr>
        <w:t xml:space="preserve"> und freut sich auf Besuch zum Film</w:t>
      </w:r>
    </w:p>
    <w:p w:rsidR="00E30BD3" w:rsidRPr="00E30BD3" w:rsidRDefault="00E30BD3" w:rsidP="003F1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78FF" w:rsidRDefault="002D43F4" w:rsidP="003F1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BUTZBACH (pm). </w:t>
      </w:r>
      <w:r w:rsidR="00637CF3">
        <w:rPr>
          <w:rFonts w:ascii="Arial" w:hAnsi="Arial" w:cs="Arial"/>
          <w:sz w:val="24"/>
          <w:szCs w:val="24"/>
        </w:rPr>
        <w:t xml:space="preserve">Eines der Highlights der diesjährigen Freiluftkino-Saison steht am heutigen Montag auf dem Spielplan von Hessens größtem Open Air-Kino im Butzbacher Landgrafenschloss: Zur deutschen Produktion „Drei Stunden“, die Ende Juli in den Kinos angelaufen ist, kommen heute Abend Regisseur Boris Kunz und Hauptdarsteller Nicholas Reinke </w:t>
      </w:r>
      <w:r w:rsidR="003F15C3">
        <w:rPr>
          <w:rFonts w:ascii="Arial" w:hAnsi="Arial" w:cs="Arial"/>
          <w:sz w:val="24"/>
          <w:szCs w:val="24"/>
        </w:rPr>
        <w:t xml:space="preserve">im Rahmen ihrer Kinotour </w:t>
      </w:r>
      <w:r w:rsidR="00637CF3">
        <w:rPr>
          <w:rFonts w:ascii="Arial" w:hAnsi="Arial" w:cs="Arial"/>
          <w:sz w:val="24"/>
          <w:szCs w:val="24"/>
        </w:rPr>
        <w:t xml:space="preserve">nach Butzbach, um </w:t>
      </w:r>
      <w:r w:rsidR="003F15C3">
        <w:rPr>
          <w:rFonts w:ascii="Arial" w:hAnsi="Arial" w:cs="Arial"/>
          <w:sz w:val="24"/>
          <w:szCs w:val="24"/>
        </w:rPr>
        <w:t>den</w:t>
      </w:r>
      <w:r w:rsidR="00637CF3">
        <w:rPr>
          <w:rFonts w:ascii="Arial" w:hAnsi="Arial" w:cs="Arial"/>
          <w:sz w:val="24"/>
          <w:szCs w:val="24"/>
        </w:rPr>
        <w:t xml:space="preserve"> Film persönlich dem Publikum im Schlosshof vorzustellen. Karten für die Vorstellung von „Drei Stunden“ gibt es online unter </w:t>
      </w:r>
      <w:r w:rsidR="00637CF3" w:rsidRPr="00637CF3">
        <w:rPr>
          <w:rFonts w:ascii="Arial" w:hAnsi="Arial" w:cs="Arial"/>
          <w:sz w:val="24"/>
          <w:szCs w:val="24"/>
        </w:rPr>
        <w:t>www.openairkino.info</w:t>
      </w:r>
      <w:r w:rsidR="00637CF3">
        <w:rPr>
          <w:rFonts w:ascii="Arial" w:hAnsi="Arial" w:cs="Arial"/>
          <w:sz w:val="24"/>
          <w:szCs w:val="24"/>
        </w:rPr>
        <w:t xml:space="preserve"> und an den Abendkassen am Landgrafenschloss, die um 18.30 Uhr öffnen.</w:t>
      </w:r>
    </w:p>
    <w:p w:rsidR="00587330" w:rsidRDefault="00637CF3" w:rsidP="003F1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Zum Film: </w:t>
      </w:r>
      <w:r w:rsidR="00587330" w:rsidRPr="00A91E9E">
        <w:rPr>
          <w:rFonts w:ascii="Arial" w:hAnsi="Arial" w:cs="Arial"/>
          <w:sz w:val="24"/>
          <w:szCs w:val="24"/>
        </w:rPr>
        <w:t xml:space="preserve">Martin </w:t>
      </w:r>
      <w:r w:rsidR="00587330">
        <w:rPr>
          <w:rFonts w:ascii="Arial" w:hAnsi="Arial" w:cs="Arial"/>
          <w:sz w:val="24"/>
          <w:szCs w:val="24"/>
        </w:rPr>
        <w:t xml:space="preserve">(Nicholas Reinke) </w:t>
      </w:r>
      <w:r w:rsidR="00587330" w:rsidRPr="00A91E9E">
        <w:rPr>
          <w:rFonts w:ascii="Arial" w:hAnsi="Arial" w:cs="Arial"/>
          <w:sz w:val="24"/>
          <w:szCs w:val="24"/>
        </w:rPr>
        <w:t xml:space="preserve">ist ein </w:t>
      </w:r>
      <w:r w:rsidR="00587330">
        <w:rPr>
          <w:rFonts w:ascii="Arial" w:hAnsi="Arial" w:cs="Arial"/>
          <w:sz w:val="24"/>
          <w:szCs w:val="24"/>
        </w:rPr>
        <w:t xml:space="preserve">stiller </w:t>
      </w:r>
      <w:r w:rsidR="00587330" w:rsidRPr="00A91E9E">
        <w:rPr>
          <w:rFonts w:ascii="Arial" w:hAnsi="Arial" w:cs="Arial"/>
          <w:sz w:val="24"/>
          <w:szCs w:val="24"/>
        </w:rPr>
        <w:t>Poet</w:t>
      </w:r>
      <w:r w:rsidR="00587330">
        <w:rPr>
          <w:rFonts w:ascii="Arial" w:hAnsi="Arial" w:cs="Arial"/>
          <w:sz w:val="24"/>
          <w:szCs w:val="24"/>
        </w:rPr>
        <w:t xml:space="preserve"> und Träumer</w:t>
      </w:r>
      <w:r w:rsidR="00587330" w:rsidRPr="00A91E9E">
        <w:rPr>
          <w:rFonts w:ascii="Arial" w:hAnsi="Arial" w:cs="Arial"/>
          <w:sz w:val="24"/>
          <w:szCs w:val="24"/>
        </w:rPr>
        <w:t xml:space="preserve">, </w:t>
      </w:r>
      <w:r w:rsidR="00587330">
        <w:rPr>
          <w:rFonts w:ascii="Arial" w:hAnsi="Arial" w:cs="Arial"/>
          <w:sz w:val="24"/>
          <w:szCs w:val="24"/>
        </w:rPr>
        <w:t>der</w:t>
      </w:r>
      <w:r w:rsidR="00587330" w:rsidRPr="00A91E9E">
        <w:rPr>
          <w:rFonts w:ascii="Arial" w:hAnsi="Arial" w:cs="Arial"/>
          <w:sz w:val="24"/>
          <w:szCs w:val="24"/>
        </w:rPr>
        <w:t xml:space="preserve"> sich durchs Leben </w:t>
      </w:r>
      <w:r w:rsidR="00587330">
        <w:rPr>
          <w:rFonts w:ascii="Arial" w:hAnsi="Arial" w:cs="Arial"/>
          <w:sz w:val="24"/>
          <w:szCs w:val="24"/>
        </w:rPr>
        <w:t xml:space="preserve">jobbt </w:t>
      </w:r>
      <w:r w:rsidR="00587330" w:rsidRPr="00A91E9E">
        <w:rPr>
          <w:rFonts w:ascii="Arial" w:hAnsi="Arial" w:cs="Arial"/>
          <w:sz w:val="24"/>
          <w:szCs w:val="24"/>
        </w:rPr>
        <w:t xml:space="preserve">und von seinem Fantasy-Theaterstück träumt, </w:t>
      </w:r>
      <w:r w:rsidR="00587330">
        <w:rPr>
          <w:rFonts w:ascii="Arial" w:hAnsi="Arial" w:cs="Arial"/>
          <w:sz w:val="24"/>
          <w:szCs w:val="24"/>
        </w:rPr>
        <w:t xml:space="preserve">das sich um </w:t>
      </w:r>
      <w:r w:rsidR="00587330" w:rsidRPr="00A91E9E">
        <w:rPr>
          <w:rFonts w:ascii="Arial" w:hAnsi="Arial" w:cs="Arial"/>
          <w:sz w:val="24"/>
          <w:szCs w:val="24"/>
        </w:rPr>
        <w:t>Luftschlösser, fliegende Piraten und eine kämpferische Prinzessin</w:t>
      </w:r>
      <w:r w:rsidR="00587330">
        <w:rPr>
          <w:rFonts w:ascii="Arial" w:hAnsi="Arial" w:cs="Arial"/>
          <w:sz w:val="24"/>
          <w:szCs w:val="24"/>
        </w:rPr>
        <w:t xml:space="preserve"> dreht,</w:t>
      </w:r>
      <w:r w:rsidR="00587330" w:rsidRPr="00A91E9E">
        <w:rPr>
          <w:rFonts w:ascii="Arial" w:hAnsi="Arial" w:cs="Arial"/>
          <w:sz w:val="24"/>
          <w:szCs w:val="24"/>
        </w:rPr>
        <w:t xml:space="preserve"> die rund um</w:t>
      </w:r>
      <w:r w:rsidR="00587330">
        <w:rPr>
          <w:rFonts w:ascii="Arial" w:hAnsi="Arial" w:cs="Arial"/>
          <w:sz w:val="24"/>
          <w:szCs w:val="24"/>
        </w:rPr>
        <w:t xml:space="preserve"> </w:t>
      </w:r>
      <w:r w:rsidR="00587330" w:rsidRPr="00A91E9E">
        <w:rPr>
          <w:rFonts w:ascii="Arial" w:hAnsi="Arial" w:cs="Arial"/>
          <w:sz w:val="24"/>
          <w:szCs w:val="24"/>
        </w:rPr>
        <w:t>den Globus einen Kampf gegen Gentechnik-Saatgut führt</w:t>
      </w:r>
      <w:r w:rsidR="003F15C3">
        <w:rPr>
          <w:rFonts w:ascii="Arial" w:hAnsi="Arial" w:cs="Arial"/>
          <w:sz w:val="24"/>
          <w:szCs w:val="24"/>
        </w:rPr>
        <w:t>. Das Stück allerdings liegt g</w:t>
      </w:r>
      <w:r w:rsidR="00587330">
        <w:rPr>
          <w:rFonts w:ascii="Arial" w:hAnsi="Arial" w:cs="Arial"/>
          <w:sz w:val="24"/>
          <w:szCs w:val="24"/>
        </w:rPr>
        <w:t xml:space="preserve">ut versteckt in seiner </w:t>
      </w:r>
      <w:r w:rsidR="00587330" w:rsidRPr="00A91E9E">
        <w:rPr>
          <w:rFonts w:ascii="Arial" w:hAnsi="Arial" w:cs="Arial"/>
          <w:sz w:val="24"/>
          <w:szCs w:val="24"/>
        </w:rPr>
        <w:t>Schreibtischschublade</w:t>
      </w:r>
      <w:r w:rsidR="00587330">
        <w:rPr>
          <w:rFonts w:ascii="Arial" w:hAnsi="Arial" w:cs="Arial"/>
          <w:sz w:val="24"/>
          <w:szCs w:val="24"/>
        </w:rPr>
        <w:t xml:space="preserve">. </w:t>
      </w:r>
    </w:p>
    <w:p w:rsidR="00587330" w:rsidRDefault="00587330" w:rsidP="003F15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Dort findet es </w:t>
      </w:r>
      <w:r w:rsidRPr="00A91E9E">
        <w:rPr>
          <w:rFonts w:ascii="Arial" w:hAnsi="Arial" w:cs="Arial"/>
          <w:sz w:val="24"/>
          <w:szCs w:val="24"/>
        </w:rPr>
        <w:t xml:space="preserve">die engagierte Aktivistin Isabel </w:t>
      </w:r>
      <w:r>
        <w:rPr>
          <w:rFonts w:ascii="Arial" w:hAnsi="Arial" w:cs="Arial"/>
          <w:sz w:val="24"/>
          <w:szCs w:val="24"/>
        </w:rPr>
        <w:t xml:space="preserve">(Claudia Eisinger), heimliches Vorbild für die Hauptfigur des Stücks. Die selbstbewusste junge Frau </w:t>
      </w:r>
      <w:r w:rsidRPr="00A91E9E">
        <w:rPr>
          <w:rFonts w:ascii="Arial" w:hAnsi="Arial" w:cs="Arial"/>
          <w:sz w:val="24"/>
          <w:szCs w:val="24"/>
        </w:rPr>
        <w:t xml:space="preserve">entfacht seinen Ehrgeiz: Während Bühnenbild und Proben langsam Gestalt annehmen, entwickelt sich zwischen den beiden eine Freundschaft. Aber erst, als Isabel für längere Zeit zu einem Hilfsprojekt nach </w:t>
      </w:r>
      <w:r>
        <w:rPr>
          <w:rFonts w:ascii="Arial" w:hAnsi="Arial" w:cs="Arial"/>
          <w:sz w:val="24"/>
          <w:szCs w:val="24"/>
        </w:rPr>
        <w:t>Mail in Westafrika</w:t>
      </w:r>
      <w:r w:rsidRPr="00A91E9E">
        <w:rPr>
          <w:rFonts w:ascii="Arial" w:hAnsi="Arial" w:cs="Arial"/>
          <w:sz w:val="24"/>
          <w:szCs w:val="24"/>
        </w:rPr>
        <w:t xml:space="preserve"> reist, gesteht ihr Martin </w:t>
      </w:r>
      <w:r>
        <w:rPr>
          <w:rFonts w:ascii="Arial" w:hAnsi="Arial" w:cs="Arial"/>
          <w:sz w:val="24"/>
          <w:szCs w:val="24"/>
        </w:rPr>
        <w:t>am Abflugschalter</w:t>
      </w:r>
      <w:r w:rsidRPr="00A91E9E">
        <w:rPr>
          <w:rFonts w:ascii="Arial" w:hAnsi="Arial" w:cs="Arial"/>
          <w:sz w:val="24"/>
          <w:szCs w:val="24"/>
        </w:rPr>
        <w:t xml:space="preserve"> seine Liebe - und löst einen turbulenten Tag aus, bei dem sich beide verlieren, bis nur </w:t>
      </w:r>
      <w:r>
        <w:rPr>
          <w:rFonts w:ascii="Arial" w:hAnsi="Arial" w:cs="Arial"/>
          <w:sz w:val="24"/>
          <w:szCs w:val="24"/>
        </w:rPr>
        <w:t>drei gemeinsame Stunden bleiben …</w:t>
      </w:r>
    </w:p>
    <w:p w:rsidR="00587330" w:rsidRPr="00A91E9E" w:rsidRDefault="00587330" w:rsidP="003F15C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1E9E">
        <w:rPr>
          <w:rFonts w:ascii="Arial" w:hAnsi="Arial" w:cs="Arial"/>
          <w:sz w:val="24"/>
          <w:szCs w:val="24"/>
        </w:rPr>
        <w:t>Lovestory</w:t>
      </w:r>
      <w:r>
        <w:rPr>
          <w:rFonts w:ascii="Arial" w:hAnsi="Arial" w:cs="Arial"/>
          <w:sz w:val="24"/>
          <w:szCs w:val="24"/>
        </w:rPr>
        <w:t xml:space="preserve">, </w:t>
      </w:r>
      <w:r w:rsidRPr="00A91E9E">
        <w:rPr>
          <w:rFonts w:ascii="Arial" w:hAnsi="Arial" w:cs="Arial"/>
          <w:sz w:val="24"/>
          <w:szCs w:val="24"/>
        </w:rPr>
        <w:t>Ensemble-Komödie voll liebenswerter Typen</w:t>
      </w:r>
      <w:r>
        <w:rPr>
          <w:rFonts w:ascii="Arial" w:hAnsi="Arial" w:cs="Arial"/>
          <w:sz w:val="24"/>
          <w:szCs w:val="24"/>
        </w:rPr>
        <w:t xml:space="preserve"> und Sommermärchen – „Drei Stunden“ ist ein bezaubernder, </w:t>
      </w:r>
      <w:r>
        <w:rPr>
          <w:rFonts w:ascii="HelveticaNeue-Condensed" w:hAnsi="HelveticaNeue-Condensed" w:cs="HelveticaNeue-Condensed"/>
          <w:sz w:val="24"/>
          <w:szCs w:val="24"/>
        </w:rPr>
        <w:t xml:space="preserve">mit erfrischender Leichtigkeit und originellen Einfällen gespickter Film über zwei Freunde, die sich finden müssen. </w:t>
      </w:r>
    </w:p>
    <w:p w:rsidR="000178FF" w:rsidRDefault="000178FF" w:rsidP="003F1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50CD" w:rsidRDefault="002E50CD" w:rsidP="003F15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Bildnachweis „</w:t>
      </w:r>
      <w:r w:rsidR="000178FF">
        <w:rPr>
          <w:rFonts w:ascii="Arial" w:hAnsi="Arial" w:cs="Arial"/>
          <w:sz w:val="24"/>
          <w:szCs w:val="24"/>
        </w:rPr>
        <w:t>Drei Stunden</w:t>
      </w:r>
      <w:r>
        <w:rPr>
          <w:rFonts w:ascii="Arial" w:hAnsi="Arial" w:cs="Arial"/>
          <w:sz w:val="24"/>
          <w:szCs w:val="24"/>
        </w:rPr>
        <w:t xml:space="preserve">“: </w:t>
      </w:r>
      <w:bookmarkStart w:id="0" w:name="_GoBack"/>
      <w:bookmarkEnd w:id="0"/>
      <w:r w:rsidR="000178FF">
        <w:rPr>
          <w:rFonts w:ascii="Arial" w:hAnsi="Arial" w:cs="Arial"/>
          <w:sz w:val="24"/>
          <w:szCs w:val="24"/>
        </w:rPr>
        <w:t>NFP</w:t>
      </w:r>
    </w:p>
    <w:sectPr w:rsidR="002E50CD" w:rsidSect="007D4A05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7A3" w:rsidRDefault="008847A3" w:rsidP="007C7C3C">
      <w:r>
        <w:separator/>
      </w:r>
    </w:p>
  </w:endnote>
  <w:endnote w:type="continuationSeparator" w:id="0">
    <w:p w:rsidR="008847A3" w:rsidRDefault="008847A3" w:rsidP="007C7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Mix B5 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7A3" w:rsidRDefault="008847A3" w:rsidP="007C7C3C">
      <w:r>
        <w:separator/>
      </w:r>
    </w:p>
  </w:footnote>
  <w:footnote w:type="continuationSeparator" w:id="0">
    <w:p w:rsidR="008847A3" w:rsidRDefault="008847A3" w:rsidP="007C7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30BD3"/>
    <w:rsid w:val="000178FF"/>
    <w:rsid w:val="00041A9D"/>
    <w:rsid w:val="001D770C"/>
    <w:rsid w:val="002D43F4"/>
    <w:rsid w:val="002E50CD"/>
    <w:rsid w:val="003C2D65"/>
    <w:rsid w:val="003F15C3"/>
    <w:rsid w:val="00456B28"/>
    <w:rsid w:val="00536FB0"/>
    <w:rsid w:val="0058373C"/>
    <w:rsid w:val="00587330"/>
    <w:rsid w:val="00637CF3"/>
    <w:rsid w:val="00737153"/>
    <w:rsid w:val="007C7C3C"/>
    <w:rsid w:val="007D4A05"/>
    <w:rsid w:val="008847A3"/>
    <w:rsid w:val="009D0A9D"/>
    <w:rsid w:val="00A33C98"/>
    <w:rsid w:val="00CD61D7"/>
    <w:rsid w:val="00DC4B9B"/>
    <w:rsid w:val="00E3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4A05"/>
    <w:pPr>
      <w:overflowPunct w:val="0"/>
      <w:autoSpaceDE w:val="0"/>
      <w:autoSpaceDN w:val="0"/>
      <w:adjustRightInd w:val="0"/>
      <w:textAlignment w:val="baseline"/>
    </w:pPr>
    <w:rPr>
      <w:rFonts w:ascii="TheMix B5 Plain" w:hAnsi="TheMix B5 Plain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C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7C3C"/>
    <w:rPr>
      <w:rFonts w:ascii="TheMix B5 Plain" w:hAnsi="TheMix B5 Plain"/>
      <w:sz w:val="21"/>
    </w:rPr>
  </w:style>
  <w:style w:type="paragraph" w:styleId="Fuzeile">
    <w:name w:val="footer"/>
    <w:basedOn w:val="Standard"/>
    <w:link w:val="FuzeileZchn"/>
    <w:uiPriority w:val="99"/>
    <w:unhideWhenUsed/>
    <w:rsid w:val="007C7C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7C3C"/>
    <w:rPr>
      <w:rFonts w:ascii="TheMix B5 Plain" w:hAnsi="TheMix B5 Plain"/>
      <w:sz w:val="21"/>
    </w:rPr>
  </w:style>
  <w:style w:type="character" w:styleId="Hyperlink">
    <w:name w:val="Hyperlink"/>
    <w:basedOn w:val="Absatz-Standardschriftart"/>
    <w:uiPriority w:val="99"/>
    <w:unhideWhenUsed/>
    <w:rsid w:val="002E50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heMix B5 Plain" w:hAnsi="TheMix B5 Plain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C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7C3C"/>
    <w:rPr>
      <w:rFonts w:ascii="TheMix B5 Plain" w:hAnsi="TheMix B5 Plain"/>
      <w:sz w:val="21"/>
    </w:rPr>
  </w:style>
  <w:style w:type="paragraph" w:styleId="Fuzeile">
    <w:name w:val="footer"/>
    <w:basedOn w:val="Standard"/>
    <w:link w:val="FuzeileZchn"/>
    <w:uiPriority w:val="99"/>
    <w:unhideWhenUsed/>
    <w:rsid w:val="007C7C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7C3C"/>
    <w:rPr>
      <w:rFonts w:ascii="TheMix B5 Plain" w:hAnsi="TheMix B5 Plain"/>
      <w:sz w:val="21"/>
    </w:rPr>
  </w:style>
  <w:style w:type="character" w:styleId="Hyperlink">
    <w:name w:val="Hyperlink"/>
    <w:basedOn w:val="Absatz-Standardschriftart"/>
    <w:uiPriority w:val="99"/>
    <w:unhideWhenUsed/>
    <w:rsid w:val="002E50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4425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2013-08-02T08:28:00Z</dcterms:created>
  <dcterms:modified xsi:type="dcterms:W3CDTF">2013-08-04T14:39:00Z</dcterms:modified>
</cp:coreProperties>
</file>